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6E" w:rsidRDefault="00A83350" w:rsidP="00E66C6E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1045210" cy="1045210"/>
            <wp:effectExtent l="0" t="0" r="0" b="0"/>
            <wp:wrapNone/>
            <wp:docPr id="4" name="Picture 4" descr="H:\Help Docs\Office &amp; Administration\Templates and Logos\HELP Logo - Pink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elp Docs\Office &amp; Administration\Templates and Logos\HELP Logo - Pink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6E">
        <w:rPr>
          <w:rFonts w:ascii="Verdana" w:hAnsi="Verdana" w:cs="Arial"/>
          <w:b/>
          <w:bCs/>
          <w:sz w:val="24"/>
          <w:szCs w:val="24"/>
        </w:rPr>
        <w:t xml:space="preserve">                 </w:t>
      </w:r>
    </w:p>
    <w:p w:rsidR="00E4046E" w:rsidRPr="00E66C6E" w:rsidRDefault="00E4046E" w:rsidP="00A83350">
      <w:pPr>
        <w:jc w:val="center"/>
        <w:rPr>
          <w:rFonts w:ascii="Verdana" w:hAnsi="Verdana" w:cs="Arial"/>
          <w:b/>
          <w:bCs/>
          <w:sz w:val="28"/>
          <w:szCs w:val="28"/>
        </w:rPr>
      </w:pPr>
      <w:r w:rsidRPr="00E66C6E">
        <w:rPr>
          <w:rFonts w:ascii="Verdana" w:hAnsi="Verdana" w:cs="Arial"/>
          <w:b/>
          <w:bCs/>
          <w:sz w:val="28"/>
          <w:szCs w:val="28"/>
        </w:rPr>
        <w:t>Application for Employment</w:t>
      </w:r>
    </w:p>
    <w:p w:rsidR="00972E1D" w:rsidRDefault="00972E1D" w:rsidP="001221AA">
      <w:pPr>
        <w:jc w:val="center"/>
        <w:rPr>
          <w:rFonts w:ascii="Verdana" w:hAnsi="Verdana" w:cs="Arial"/>
          <w:b/>
          <w:bCs/>
        </w:rPr>
      </w:pPr>
    </w:p>
    <w:p w:rsidR="00E66C6E" w:rsidRDefault="00E66C6E" w:rsidP="001221AA">
      <w:pPr>
        <w:jc w:val="center"/>
        <w:rPr>
          <w:rFonts w:ascii="Verdana" w:hAnsi="Verdana" w:cs="Arial"/>
          <w:b/>
          <w:bCs/>
        </w:rPr>
      </w:pPr>
    </w:p>
    <w:p w:rsidR="000103F2" w:rsidRDefault="000103F2" w:rsidP="001221AA">
      <w:pPr>
        <w:jc w:val="center"/>
        <w:rPr>
          <w:rFonts w:ascii="Verdana" w:hAnsi="Verdana" w:cs="Arial"/>
          <w:b/>
          <w:bCs/>
        </w:rPr>
      </w:pPr>
    </w:p>
    <w:p w:rsidR="00E66C6E" w:rsidRDefault="00E66C6E" w:rsidP="001221AA">
      <w:pPr>
        <w:jc w:val="center"/>
        <w:rPr>
          <w:rFonts w:ascii="Verdana" w:hAnsi="Verdana" w:cs="Arial"/>
          <w:b/>
          <w:bCs/>
        </w:rPr>
      </w:pPr>
    </w:p>
    <w:p w:rsidR="00E66C6E" w:rsidRPr="001221AA" w:rsidRDefault="00E66C6E" w:rsidP="001221AA">
      <w:pPr>
        <w:jc w:val="center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8113"/>
      </w:tblGrid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 w:rsidP="001221AA">
            <w:pPr>
              <w:pStyle w:val="Heading2"/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>Position</w:t>
            </w:r>
          </w:p>
        </w:tc>
        <w:tc>
          <w:tcPr>
            <w:tcW w:w="8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</w:tbl>
    <w:p w:rsidR="00E4046E" w:rsidRPr="001221AA" w:rsidRDefault="00E4046E">
      <w:pPr>
        <w:tabs>
          <w:tab w:val="left" w:pos="7371"/>
        </w:tabs>
        <w:rPr>
          <w:rFonts w:ascii="Verdana" w:hAnsi="Verdana" w:cs="Verdana"/>
        </w:rPr>
      </w:pPr>
    </w:p>
    <w:p w:rsidR="00E4046E" w:rsidRPr="001221AA" w:rsidRDefault="00E4046E">
      <w:pPr>
        <w:tabs>
          <w:tab w:val="left" w:pos="7371"/>
        </w:tabs>
        <w:spacing w:before="100"/>
        <w:rPr>
          <w:rFonts w:ascii="Verdana" w:hAnsi="Verdana" w:cs="Verdana"/>
        </w:rPr>
        <w:sectPr w:rsidR="00E4046E" w:rsidRPr="001221AA" w:rsidSect="007F659E">
          <w:type w:val="continuous"/>
          <w:pgSz w:w="11907" w:h="16840" w:code="9"/>
          <w:pgMar w:top="907" w:right="907" w:bottom="907" w:left="907" w:header="709" w:footer="284" w:gutter="0"/>
          <w:cols w:space="709"/>
          <w:docGrid w:linePitch="272"/>
        </w:sectPr>
      </w:pPr>
    </w:p>
    <w:p w:rsidR="00E4046E" w:rsidRPr="001221AA" w:rsidRDefault="00E4046E">
      <w:pPr>
        <w:jc w:val="both"/>
        <w:rPr>
          <w:rFonts w:ascii="Verdana" w:hAnsi="Verdana" w:cs="Verdana"/>
        </w:rPr>
      </w:pPr>
      <w:r w:rsidRPr="001221AA">
        <w:rPr>
          <w:rFonts w:ascii="Verdana" w:hAnsi="Verdana" w:cs="Verdana"/>
          <w:b/>
          <w:bCs/>
        </w:rPr>
        <w:lastRenderedPageBreak/>
        <w:t xml:space="preserve">Collecting and holding personal information: </w:t>
      </w:r>
      <w:r w:rsidRPr="001221AA">
        <w:rPr>
          <w:rFonts w:ascii="Verdana" w:hAnsi="Verdana" w:cs="Verdana"/>
        </w:rPr>
        <w:t>This information is collected for the purpose of assessing your</w:t>
      </w:r>
      <w:r w:rsidR="00972E1D">
        <w:rPr>
          <w:rFonts w:ascii="Verdana" w:hAnsi="Verdana" w:cs="Verdana"/>
        </w:rPr>
        <w:t xml:space="preserve"> suitability for employment with the Wellington Sexual Abuse HELP Foundation</w:t>
      </w:r>
      <w:r w:rsidRPr="001221AA">
        <w:rPr>
          <w:rFonts w:ascii="Verdana" w:hAnsi="Verdana" w:cs="Verdana"/>
        </w:rPr>
        <w:t>. If your application is successful this form will be retained on your personal file.</w:t>
      </w:r>
    </w:p>
    <w:p w:rsidR="00E4046E" w:rsidRPr="001221AA" w:rsidRDefault="00E4046E">
      <w:pPr>
        <w:rPr>
          <w:rFonts w:ascii="Verdana" w:hAnsi="Verdana" w:cs="Verdana"/>
        </w:rPr>
      </w:pPr>
    </w:p>
    <w:p w:rsidR="00E4046E" w:rsidRPr="001221AA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  <w:r w:rsidRPr="001221AA">
        <w:rPr>
          <w:rFonts w:ascii="Verdana" w:hAnsi="Verdana" w:cs="Arial"/>
          <w:smallCaps w:val="0"/>
          <w:sz w:val="20"/>
          <w:szCs w:val="20"/>
        </w:rPr>
        <w:t>Personal Information</w:t>
      </w:r>
      <w:bookmarkStart w:id="0" w:name="_GoBack"/>
      <w:bookmarkEnd w:id="0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969"/>
        <w:gridCol w:w="2410"/>
        <w:gridCol w:w="1276"/>
        <w:gridCol w:w="1276"/>
      </w:tblGrid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Title</w:t>
            </w:r>
          </w:p>
        </w:tc>
        <w:tc>
          <w:tcPr>
            <w:tcW w:w="89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Full Name</w:t>
            </w:r>
          </w:p>
        </w:tc>
        <w:tc>
          <w:tcPr>
            <w:tcW w:w="89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Address</w:t>
            </w: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pStyle w:val="Heading2"/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 xml:space="preserve">Home Telephone 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08632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Alternative</w:t>
            </w:r>
            <w:r w:rsidR="00E4046E" w:rsidRPr="001221AA">
              <w:rPr>
                <w:rFonts w:ascii="Verdana" w:hAnsi="Verdana" w:cs="Verdana"/>
                <w:b/>
                <w:bCs/>
              </w:rPr>
              <w:t xml:space="preserve"> Telephone 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Email</w:t>
            </w: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75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Do you have permanent New Zealand residency or a valid work permit?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jc w:val="center"/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>Yes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jc w:val="center"/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>No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What is your preferred method of contact?</w:t>
            </w:r>
          </w:p>
          <w:p w:rsidR="00972E1D" w:rsidRPr="001221AA" w:rsidRDefault="00972E1D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046E" w:rsidRPr="001221AA" w:rsidRDefault="00E4046E">
            <w:pPr>
              <w:tabs>
                <w:tab w:val="left" w:pos="1134"/>
                <w:tab w:val="right" w:leader="underscore" w:pos="10773"/>
              </w:tabs>
              <w:jc w:val="center"/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>Post</w:t>
            </w:r>
          </w:p>
        </w:tc>
      </w:tr>
    </w:tbl>
    <w:p w:rsidR="00E4046E" w:rsidRDefault="00E4046E">
      <w:pPr>
        <w:jc w:val="both"/>
        <w:rPr>
          <w:rFonts w:ascii="Verdana" w:hAnsi="Verdana" w:cs="Verdana"/>
        </w:rPr>
      </w:pPr>
    </w:p>
    <w:p w:rsidR="00972E1D" w:rsidRPr="001221AA" w:rsidRDefault="00972E1D">
      <w:pPr>
        <w:jc w:val="both"/>
        <w:rPr>
          <w:rFonts w:ascii="Verdana" w:hAnsi="Verdana" w:cs="Verdana"/>
        </w:rPr>
      </w:pPr>
    </w:p>
    <w:p w:rsidR="00E4046E" w:rsidRPr="001221AA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  <w:r w:rsidRPr="001221AA">
        <w:rPr>
          <w:rFonts w:ascii="Verdana" w:hAnsi="Verdana" w:cs="Arial"/>
          <w:smallCaps w:val="0"/>
          <w:sz w:val="20"/>
          <w:szCs w:val="20"/>
        </w:rPr>
        <w:t>Referees</w:t>
      </w:r>
    </w:p>
    <w:p w:rsidR="00422C32" w:rsidRDefault="00E4046E" w:rsidP="0008632B">
      <w:pPr>
        <w:widowControl w:val="0"/>
        <w:tabs>
          <w:tab w:val="left" w:pos="6259"/>
        </w:tabs>
        <w:jc w:val="both"/>
        <w:rPr>
          <w:rFonts w:ascii="Verdana" w:hAnsi="Verdana" w:cs="Verdana"/>
        </w:rPr>
      </w:pPr>
      <w:r w:rsidRPr="001221AA">
        <w:rPr>
          <w:rFonts w:ascii="Verdana" w:hAnsi="Verdana" w:cs="Verdana"/>
        </w:rPr>
        <w:t xml:space="preserve">In making this application, </w:t>
      </w:r>
      <w:r w:rsidR="00422C32" w:rsidRPr="001221AA">
        <w:rPr>
          <w:rFonts w:ascii="Verdana" w:hAnsi="Verdana" w:cs="Verdana"/>
        </w:rPr>
        <w:t xml:space="preserve">I consent to </w:t>
      </w:r>
      <w:r w:rsidR="00972E1D">
        <w:rPr>
          <w:rFonts w:ascii="Verdana" w:hAnsi="Verdana" w:cs="Verdana"/>
        </w:rPr>
        <w:t>the Wellington Sexual Abuse HELP Foundation</w:t>
      </w:r>
      <w:r w:rsidR="001943C9" w:rsidRPr="001221AA">
        <w:rPr>
          <w:rFonts w:ascii="Verdana" w:hAnsi="Verdana" w:cs="Verdana"/>
        </w:rPr>
        <w:t xml:space="preserve"> </w:t>
      </w:r>
      <w:r w:rsidR="00422C32" w:rsidRPr="001221AA">
        <w:rPr>
          <w:rFonts w:ascii="Verdana" w:hAnsi="Verdana" w:cs="Verdana"/>
        </w:rPr>
        <w:t>seeking verbal or written information about my suitability for the position from any of the referees I have nominated below. The referees must include at least two recent employment-related referees.</w:t>
      </w:r>
    </w:p>
    <w:p w:rsidR="00972E1D" w:rsidRPr="001221AA" w:rsidRDefault="00972E1D" w:rsidP="0008632B">
      <w:pPr>
        <w:widowControl w:val="0"/>
        <w:tabs>
          <w:tab w:val="left" w:pos="6259"/>
        </w:tabs>
        <w:jc w:val="both"/>
        <w:rPr>
          <w:rFonts w:ascii="Verdana" w:hAnsi="Verdana" w:cs="Verdana"/>
        </w:rPr>
      </w:pPr>
    </w:p>
    <w:tbl>
      <w:tblPr>
        <w:tblW w:w="10093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6"/>
        <w:gridCol w:w="3648"/>
        <w:gridCol w:w="277"/>
        <w:gridCol w:w="1194"/>
        <w:gridCol w:w="3714"/>
      </w:tblGrid>
      <w:tr w:rsidR="00A95CD1" w:rsidRPr="001221AA" w:rsidTr="001221AA">
        <w:trPr>
          <w:cantSplit/>
          <w:trHeight w:val="284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Name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 w:rsidTr="001221AA">
        <w:trPr>
          <w:cantSplit/>
          <w:trHeight w:val="1035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Address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 w:rsidTr="001221AA">
        <w:trPr>
          <w:cantSplit/>
          <w:trHeight w:val="284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Telephone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 xml:space="preserve">Telephone 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 w:rsidTr="001221AA">
        <w:trPr>
          <w:cantSplit/>
          <w:trHeight w:val="284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lastRenderedPageBreak/>
              <w:t>Fax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 w:rsidTr="001221AA">
        <w:trPr>
          <w:cantSplit/>
          <w:trHeight w:val="284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Email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 w:rsidTr="001221AA">
        <w:trPr>
          <w:cantSplit/>
          <w:trHeight w:val="284"/>
        </w:trPr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Position</w:t>
            </w:r>
          </w:p>
        </w:tc>
        <w:tc>
          <w:tcPr>
            <w:tcW w:w="36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>
        <w:trPr>
          <w:cantSplit/>
          <w:trHeight w:val="534"/>
        </w:trPr>
        <w:tc>
          <w:tcPr>
            <w:tcW w:w="10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spacing w:after="60"/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Current Employer</w:t>
            </w:r>
            <w:r w:rsidR="0095164A" w:rsidRPr="001221AA">
              <w:rPr>
                <w:rFonts w:ascii="Verdana" w:hAnsi="Verdana" w:cs="Verdana"/>
                <w:b/>
                <w:bCs/>
              </w:rPr>
              <w:t xml:space="preserve"> </w:t>
            </w:r>
            <w:r w:rsidR="005A4945" w:rsidRPr="001221AA">
              <w:rPr>
                <w:rFonts w:ascii="Verdana" w:hAnsi="Verdana" w:cs="Verdana"/>
              </w:rPr>
              <w:t>(If not currently employed, your most recent Employer)</w:t>
            </w:r>
          </w:p>
        </w:tc>
      </w:tr>
      <w:tr w:rsidR="00A95CD1" w:rsidRPr="001221AA">
        <w:trPr>
          <w:cantSplit/>
          <w:trHeight w:val="284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Name</w:t>
            </w:r>
          </w:p>
        </w:tc>
        <w:tc>
          <w:tcPr>
            <w:tcW w:w="37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  <w:b/>
                <w:bCs/>
              </w:rPr>
              <w:t>Telephone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>
        <w:trPr>
          <w:cantSplit/>
          <w:trHeight w:val="284"/>
        </w:trPr>
        <w:tc>
          <w:tcPr>
            <w:tcW w:w="113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Address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  <w:b/>
                <w:bCs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>
        <w:trPr>
          <w:cantSplit/>
          <w:trHeight w:val="284"/>
        </w:trPr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  <w:tr w:rsidR="00A95CD1" w:rsidRPr="001221AA">
        <w:trPr>
          <w:cantSplit/>
          <w:trHeight w:val="284"/>
        </w:trPr>
        <w:tc>
          <w:tcPr>
            <w:tcW w:w="113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</w:rPr>
            </w:pPr>
            <w:r w:rsidRPr="001221AA">
              <w:rPr>
                <w:rFonts w:ascii="Verdana" w:hAnsi="Verdana" w:cs="Verdana"/>
                <w:b/>
                <w:bCs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A95CD1" w:rsidRPr="001221AA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</w:rPr>
            </w:pPr>
          </w:p>
        </w:tc>
      </w:tr>
    </w:tbl>
    <w:p w:rsidR="00972E1D" w:rsidRDefault="00972E1D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</w:p>
    <w:p w:rsidR="00972E1D" w:rsidRDefault="00972E1D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</w:p>
    <w:p w:rsidR="00E4046E" w:rsidRPr="001221AA" w:rsidRDefault="00E66C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  <w:r>
        <w:rPr>
          <w:rFonts w:ascii="Verdana" w:hAnsi="Verdana" w:cs="Arial"/>
          <w:smallCaps w:val="0"/>
          <w:sz w:val="20"/>
          <w:szCs w:val="20"/>
        </w:rPr>
        <w:br w:type="page"/>
      </w:r>
      <w:r w:rsidR="00E4046E" w:rsidRPr="001221AA">
        <w:rPr>
          <w:rFonts w:ascii="Verdana" w:hAnsi="Verdana" w:cs="Arial"/>
          <w:smallCaps w:val="0"/>
          <w:sz w:val="20"/>
          <w:szCs w:val="20"/>
        </w:rPr>
        <w:t>Health</w:t>
      </w:r>
    </w:p>
    <w:p w:rsidR="00E4046E" w:rsidRPr="001221AA" w:rsidRDefault="00E4046E">
      <w:pPr>
        <w:rPr>
          <w:rFonts w:ascii="Verdana" w:hAnsi="Verdana" w:cs="Verdana"/>
        </w:rPr>
      </w:pPr>
      <w:r w:rsidRPr="001221AA">
        <w:rPr>
          <w:rFonts w:ascii="Verdana" w:hAnsi="Verdana" w:cs="Verdana"/>
        </w:rPr>
        <w:t xml:space="preserve">The following information is required to assist </w:t>
      </w:r>
      <w:r w:rsidR="00E66C6E">
        <w:rPr>
          <w:rFonts w:ascii="Verdana" w:hAnsi="Verdana" w:cs="Verdana"/>
        </w:rPr>
        <w:t xml:space="preserve">the Wellington Sexual Abuse HELP Foundation </w:t>
      </w:r>
      <w:r w:rsidR="001D6C5E" w:rsidRPr="001221AA">
        <w:rPr>
          <w:rFonts w:ascii="Verdana" w:hAnsi="Verdana" w:cs="Verdana"/>
        </w:rPr>
        <w:t xml:space="preserve">in </w:t>
      </w:r>
      <w:r w:rsidRPr="001221AA">
        <w:rPr>
          <w:rFonts w:ascii="Verdana" w:hAnsi="Verdana" w:cs="Verdana"/>
        </w:rPr>
        <w:t>meet</w:t>
      </w:r>
      <w:r w:rsidR="001D6C5E" w:rsidRPr="001221AA">
        <w:rPr>
          <w:rFonts w:ascii="Verdana" w:hAnsi="Verdana" w:cs="Verdana"/>
        </w:rPr>
        <w:t>ing</w:t>
      </w:r>
      <w:r w:rsidRPr="001221AA">
        <w:rPr>
          <w:rFonts w:ascii="Verdana" w:hAnsi="Verdana" w:cs="Verdana"/>
        </w:rPr>
        <w:t xml:space="preserve"> its obligations under the Health and Safety in Employment Act and the Injury Prevention Rehabilitation and Compensation Act, and to assess your ability to do the job.</w:t>
      </w:r>
    </w:p>
    <w:p w:rsidR="00E4046E" w:rsidRPr="001221AA" w:rsidRDefault="00E4046E">
      <w:pPr>
        <w:rPr>
          <w:rFonts w:ascii="Verdana" w:hAnsi="Verdana" w:cs="Verdana"/>
          <w:snapToGrid w:val="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709"/>
        <w:gridCol w:w="732"/>
      </w:tblGrid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Have you had an injury or medical condition caused by gradual process, disease or infection – for example, hearing loss, sensitivity to chemicals, repetitive strain injury – which the tasks of this job may aggravate or contribute to?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No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 xml:space="preserve">If yes, give details: 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Have you any condition, which may affect your ability to carry out effectively and safely the functions and responsibilities of this position?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No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 xml:space="preserve">If yes, give details: 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jc w:val="both"/>
              <w:rPr>
                <w:rFonts w:ascii="Verdana" w:hAnsi="Verdana" w:cs="Verdana"/>
                <w:i/>
                <w:iCs/>
                <w:snapToGrid w:val="0"/>
              </w:rPr>
            </w:pPr>
            <w:r w:rsidRPr="001221AA">
              <w:rPr>
                <w:rFonts w:ascii="Verdana" w:hAnsi="Verdana" w:cs="Verdana"/>
                <w:b/>
                <w:bCs/>
                <w:i/>
                <w:iCs/>
              </w:rPr>
              <w:t xml:space="preserve">Note: </w:t>
            </w:r>
            <w:r w:rsidRPr="001221AA">
              <w:rPr>
                <w:rFonts w:ascii="Verdana" w:hAnsi="Verdana" w:cs="Verdana"/>
                <w:i/>
                <w:iCs/>
              </w:rPr>
              <w:t>In some situations, further specific medical information relating to the requirements of the job will be needed. Therefore, before being offered employment, you may be required to undertake a pre-employment medical examination and/or authorise the release of relevant ACC claims history relating to yourself. In this case, a satisfactory report will be a condition of employment.</w:t>
            </w:r>
          </w:p>
        </w:tc>
      </w:tr>
    </w:tbl>
    <w:p w:rsidR="00E4046E" w:rsidRPr="001221AA" w:rsidRDefault="00E4046E">
      <w:pPr>
        <w:tabs>
          <w:tab w:val="right" w:pos="10206"/>
          <w:tab w:val="right" w:leader="underscore" w:pos="10773"/>
        </w:tabs>
        <w:jc w:val="both"/>
        <w:rPr>
          <w:rFonts w:ascii="Verdana" w:hAnsi="Verdana" w:cs="Verdana"/>
        </w:rPr>
      </w:pPr>
    </w:p>
    <w:p w:rsidR="00E4046E" w:rsidRPr="001221AA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  <w:r w:rsidRPr="001221AA">
        <w:rPr>
          <w:rFonts w:ascii="Verdana" w:hAnsi="Verdana" w:cs="Arial"/>
          <w:smallCaps w:val="0"/>
          <w:sz w:val="20"/>
          <w:szCs w:val="20"/>
        </w:rPr>
        <w:t>Additional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709"/>
        <w:gridCol w:w="732"/>
      </w:tblGrid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Have you been convicted of any offence against the law other than minor traffic offences?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No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If yes, give details: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Do you have any criminal charges pending?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jc w:val="center"/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  <w:snapToGrid w:val="0"/>
              </w:rPr>
              <w:t>No</w:t>
            </w: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  <w:r w:rsidRPr="001221AA">
              <w:rPr>
                <w:rFonts w:ascii="Verdana" w:hAnsi="Verdana" w:cs="Verdana"/>
              </w:rPr>
              <w:t>If yes, give details:</w:t>
            </w:r>
          </w:p>
        </w:tc>
      </w:tr>
      <w:tr w:rsidR="00972E1D" w:rsidRPr="0012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A3300" w:rsidRDefault="00972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Employees will be require</w:t>
            </w:r>
            <w:r w:rsidR="00E66C6E">
              <w:rPr>
                <w:rFonts w:ascii="Verdana" w:hAnsi="Verdana" w:cs="Verdana"/>
              </w:rPr>
              <w:t>d to undertake</w:t>
            </w:r>
            <w:r>
              <w:rPr>
                <w:rFonts w:ascii="Verdana" w:hAnsi="Verdana" w:cs="Verdana"/>
              </w:rPr>
              <w:t xml:space="preserve"> police</w:t>
            </w:r>
            <w:r w:rsidR="00E66C6E">
              <w:rPr>
                <w:rFonts w:ascii="Verdana" w:hAnsi="Verdana" w:cs="Verdana"/>
              </w:rPr>
              <w:t xml:space="preserve"> vetting</w:t>
            </w:r>
            <w:r>
              <w:rPr>
                <w:rFonts w:ascii="Verdana" w:hAnsi="Verdana" w:cs="Verdana"/>
              </w:rPr>
              <w:t xml:space="preserve"> of any previous convictions. </w:t>
            </w:r>
          </w:p>
          <w:p w:rsidR="00972E1D" w:rsidRPr="001221AA" w:rsidRDefault="00972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 condition of employment will</w:t>
            </w:r>
            <w:r w:rsidR="001A3300">
              <w:rPr>
                <w:rFonts w:ascii="Verdana" w:hAnsi="Verdana" w:cs="Verdana"/>
              </w:rPr>
              <w:t xml:space="preserve"> be a</w:t>
            </w:r>
            <w:r>
              <w:rPr>
                <w:rFonts w:ascii="Verdana" w:hAnsi="Verdana" w:cs="Verdana"/>
              </w:rPr>
              <w:t xml:space="preserve"> satisfactory police report</w:t>
            </w:r>
            <w:r w:rsidR="00E66C6E">
              <w:rPr>
                <w:rFonts w:ascii="Verdana" w:hAnsi="Verdana" w:cs="Verdana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72E1D" w:rsidRPr="001221AA" w:rsidRDefault="00972E1D">
            <w:pPr>
              <w:rPr>
                <w:rFonts w:ascii="Verdana" w:hAnsi="Verdana" w:cs="Verdana"/>
                <w:snapToGrid w:val="0"/>
              </w:rPr>
            </w:pPr>
          </w:p>
        </w:tc>
      </w:tr>
      <w:tr w:rsidR="00E4046E" w:rsidRPr="001221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Default="00E4046E">
            <w:pPr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</w:rPr>
              <w:t>If your application is accepted, when could you commence employment?</w:t>
            </w:r>
          </w:p>
          <w:p w:rsidR="00972E1D" w:rsidRPr="001221AA" w:rsidRDefault="00972E1D">
            <w:pPr>
              <w:rPr>
                <w:rFonts w:ascii="Verdana" w:hAnsi="Verdana" w:cs="Verdana"/>
                <w:snapToGrid w:val="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4046E" w:rsidRPr="001221AA" w:rsidRDefault="00E4046E">
            <w:pPr>
              <w:rPr>
                <w:rFonts w:ascii="Verdana" w:hAnsi="Verdana" w:cs="Verdana"/>
                <w:snapToGrid w:val="0"/>
              </w:rPr>
            </w:pPr>
          </w:p>
        </w:tc>
      </w:tr>
    </w:tbl>
    <w:p w:rsidR="00E4046E" w:rsidRPr="001221AA" w:rsidRDefault="00E4046E">
      <w:pPr>
        <w:rPr>
          <w:rFonts w:ascii="Verdana" w:hAnsi="Verdana" w:cs="Verdana"/>
          <w:lang w:val="en-US"/>
        </w:rPr>
      </w:pPr>
    </w:p>
    <w:p w:rsidR="00E4046E" w:rsidRPr="001221AA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Arial"/>
          <w:smallCaps w:val="0"/>
          <w:sz w:val="20"/>
          <w:szCs w:val="20"/>
        </w:rPr>
      </w:pPr>
      <w:r w:rsidRPr="001221AA">
        <w:rPr>
          <w:rFonts w:ascii="Verdana" w:hAnsi="Verdana" w:cs="Arial"/>
          <w:smallCaps w:val="0"/>
          <w:sz w:val="20"/>
          <w:szCs w:val="20"/>
        </w:rPr>
        <w:t>Declaration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34"/>
        <w:gridCol w:w="6505"/>
        <w:gridCol w:w="668"/>
        <w:gridCol w:w="1686"/>
      </w:tblGrid>
      <w:tr w:rsidR="00A95CD1" w:rsidRPr="001221AA" w:rsidTr="00122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4"/>
            <w:tcMar>
              <w:left w:w="0" w:type="dxa"/>
              <w:right w:w="0" w:type="dxa"/>
            </w:tcMar>
          </w:tcPr>
          <w:p w:rsidR="001A3300" w:rsidRPr="001221AA" w:rsidRDefault="00E66C6E" w:rsidP="00A95CD1">
            <w:pPr>
              <w:ind w:right="28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 </w:t>
            </w:r>
            <w:r w:rsidRPr="001221AA">
              <w:rPr>
                <w:rFonts w:ascii="Verdana" w:hAnsi="Verdana" w:cs="Verdana"/>
              </w:rPr>
              <w:t xml:space="preserve">declare that to the best of my </w:t>
            </w:r>
            <w:r w:rsidR="001221AA">
              <w:rPr>
                <w:rFonts w:ascii="Verdana" w:hAnsi="Verdana" w:cs="Verdana"/>
              </w:rPr>
              <w:t xml:space="preserve">knowledge, </w:t>
            </w:r>
            <w:r w:rsidR="00A95CD1" w:rsidRPr="001221AA">
              <w:rPr>
                <w:rFonts w:ascii="Verdana" w:hAnsi="Verdana" w:cs="Verdana"/>
              </w:rPr>
              <w:t xml:space="preserve">the answers to the questions in this application are correct. I understand that if any false information is given, or any material fact suppressed, I may not be employed, or if I am employed, I may be dismissed. </w:t>
            </w:r>
          </w:p>
        </w:tc>
      </w:tr>
      <w:tr w:rsidR="00A95CD1" w:rsidRPr="001221AA" w:rsidTr="001221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4"/>
            <w:tcMar>
              <w:left w:w="0" w:type="dxa"/>
              <w:right w:w="0" w:type="dxa"/>
            </w:tcMar>
          </w:tcPr>
          <w:p w:rsidR="00A95CD1" w:rsidRDefault="00A95CD1" w:rsidP="00A95CD1">
            <w:pPr>
              <w:jc w:val="both"/>
              <w:rPr>
                <w:rFonts w:ascii="Verdana" w:hAnsi="Verdana" w:cs="Verdana"/>
              </w:rPr>
            </w:pPr>
          </w:p>
          <w:p w:rsidR="00E66C6E" w:rsidRPr="00E66C6E" w:rsidRDefault="00E66C6E" w:rsidP="00A95CD1">
            <w:pPr>
              <w:jc w:val="both"/>
              <w:rPr>
                <w:rFonts w:ascii="Verdana" w:hAnsi="Verdana" w:cs="Verdana"/>
                <w:b/>
              </w:rPr>
            </w:pPr>
            <w:r w:rsidRPr="00E66C6E">
              <w:rPr>
                <w:rFonts w:ascii="Verdana" w:hAnsi="Verdana" w:cs="Verdana"/>
                <w:b/>
              </w:rPr>
              <w:t>Name:</w:t>
            </w:r>
          </w:p>
        </w:tc>
      </w:tr>
      <w:tr w:rsidR="00A95CD1" w:rsidRPr="001221AA" w:rsidTr="00E66C6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23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  <w:b/>
                <w:bCs/>
                <w:snapToGrid w:val="0"/>
              </w:rPr>
              <w:t>Signature:</w:t>
            </w:r>
          </w:p>
        </w:tc>
        <w:tc>
          <w:tcPr>
            <w:tcW w:w="6505" w:type="dxa"/>
            <w:vAlign w:val="center"/>
          </w:tcPr>
          <w:p w:rsidR="00A95CD1" w:rsidRPr="001221AA" w:rsidRDefault="00A95CD1" w:rsidP="00A95CD1">
            <w:pPr>
              <w:rPr>
                <w:rFonts w:ascii="Verdana" w:hAnsi="Verdana" w:cs="Verdana"/>
              </w:rPr>
            </w:pPr>
          </w:p>
        </w:tc>
        <w:tc>
          <w:tcPr>
            <w:tcW w:w="66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5CD1" w:rsidRPr="001221AA" w:rsidRDefault="00A95CD1" w:rsidP="00A95CD1">
            <w:pPr>
              <w:rPr>
                <w:rFonts w:ascii="Verdana" w:hAnsi="Verdana" w:cs="Verdana"/>
              </w:rPr>
            </w:pPr>
            <w:r w:rsidRPr="001221AA">
              <w:rPr>
                <w:rFonts w:ascii="Verdana" w:hAnsi="Verdana" w:cs="Verdana"/>
                <w:b/>
                <w:bCs/>
                <w:snapToGrid w:val="0"/>
              </w:rPr>
              <w:t>Date:</w:t>
            </w:r>
          </w:p>
        </w:tc>
        <w:tc>
          <w:tcPr>
            <w:tcW w:w="1686" w:type="dxa"/>
            <w:vAlign w:val="center"/>
          </w:tcPr>
          <w:p w:rsidR="00A95CD1" w:rsidRPr="001221AA" w:rsidRDefault="00A95CD1" w:rsidP="00A95CD1">
            <w:pPr>
              <w:rPr>
                <w:rFonts w:ascii="Verdana" w:hAnsi="Verdana" w:cs="Verdana"/>
              </w:rPr>
            </w:pPr>
          </w:p>
        </w:tc>
      </w:tr>
    </w:tbl>
    <w:p w:rsidR="00972E1D" w:rsidRDefault="00972E1D" w:rsidP="00972E1D">
      <w:pPr>
        <w:tabs>
          <w:tab w:val="left" w:pos="5529"/>
          <w:tab w:val="left" w:pos="6237"/>
          <w:tab w:val="left" w:pos="10206"/>
          <w:tab w:val="right" w:leader="underscore" w:pos="10773"/>
        </w:tabs>
        <w:rPr>
          <w:rFonts w:ascii="Verdana" w:hAnsi="Verdana" w:cs="Verdana"/>
        </w:rPr>
      </w:pPr>
    </w:p>
    <w:p w:rsidR="00E4046E" w:rsidRPr="001221AA" w:rsidRDefault="00E4046E">
      <w:pPr>
        <w:pStyle w:val="Head"/>
        <w:pBdr>
          <w:bottom w:val="none" w:sz="0" w:space="0" w:color="auto"/>
        </w:pBdr>
        <w:tabs>
          <w:tab w:val="clear" w:pos="10206"/>
          <w:tab w:val="right" w:leader="underscore" w:pos="10773"/>
        </w:tabs>
        <w:spacing w:before="0" w:after="0"/>
        <w:ind w:right="5245"/>
        <w:rPr>
          <w:rFonts w:ascii="Verdana" w:hAnsi="Verdana" w:cs="Verdana"/>
          <w:sz w:val="20"/>
          <w:szCs w:val="20"/>
        </w:rPr>
      </w:pPr>
    </w:p>
    <w:sectPr w:rsidR="00E4046E" w:rsidRPr="001221AA" w:rsidSect="007F659E">
      <w:type w:val="continuous"/>
      <w:pgSz w:w="11907" w:h="16840" w:code="9"/>
      <w:pgMar w:top="907" w:right="907" w:bottom="907" w:left="907" w:header="709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5" w:rsidRDefault="00C530A5">
      <w:r>
        <w:separator/>
      </w:r>
    </w:p>
  </w:endnote>
  <w:endnote w:type="continuationSeparator" w:id="0">
    <w:p w:rsidR="00C530A5" w:rsidRDefault="00C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5" w:rsidRDefault="00C530A5">
      <w:r>
        <w:separator/>
      </w:r>
    </w:p>
  </w:footnote>
  <w:footnote w:type="continuationSeparator" w:id="0">
    <w:p w:rsidR="00C530A5" w:rsidRDefault="00C5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220F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FC"/>
    <w:rsid w:val="00001888"/>
    <w:rsid w:val="00003FA3"/>
    <w:rsid w:val="000103F2"/>
    <w:rsid w:val="00051D2A"/>
    <w:rsid w:val="00055FD0"/>
    <w:rsid w:val="000755B6"/>
    <w:rsid w:val="0008632B"/>
    <w:rsid w:val="00091E0C"/>
    <w:rsid w:val="000E2E75"/>
    <w:rsid w:val="00114FD5"/>
    <w:rsid w:val="001221AA"/>
    <w:rsid w:val="001625FC"/>
    <w:rsid w:val="001943C9"/>
    <w:rsid w:val="00196AEE"/>
    <w:rsid w:val="001A3300"/>
    <w:rsid w:val="001D6C5E"/>
    <w:rsid w:val="001F3D4B"/>
    <w:rsid w:val="00224342"/>
    <w:rsid w:val="00262922"/>
    <w:rsid w:val="002A47D6"/>
    <w:rsid w:val="002A78F6"/>
    <w:rsid w:val="002D4C06"/>
    <w:rsid w:val="003063C8"/>
    <w:rsid w:val="003338D9"/>
    <w:rsid w:val="003F5C78"/>
    <w:rsid w:val="00422C32"/>
    <w:rsid w:val="00437D29"/>
    <w:rsid w:val="00485786"/>
    <w:rsid w:val="004B7DA2"/>
    <w:rsid w:val="004E38B1"/>
    <w:rsid w:val="0050396F"/>
    <w:rsid w:val="00546910"/>
    <w:rsid w:val="005951DD"/>
    <w:rsid w:val="005A4945"/>
    <w:rsid w:val="005B218D"/>
    <w:rsid w:val="0062410F"/>
    <w:rsid w:val="006C2BDF"/>
    <w:rsid w:val="00754F9C"/>
    <w:rsid w:val="007F659E"/>
    <w:rsid w:val="00817A27"/>
    <w:rsid w:val="008B2006"/>
    <w:rsid w:val="008B52B6"/>
    <w:rsid w:val="009059FD"/>
    <w:rsid w:val="0095164A"/>
    <w:rsid w:val="00972E1D"/>
    <w:rsid w:val="009E7AEA"/>
    <w:rsid w:val="00A0145D"/>
    <w:rsid w:val="00A71B3B"/>
    <w:rsid w:val="00A83350"/>
    <w:rsid w:val="00A95CD1"/>
    <w:rsid w:val="00B455D1"/>
    <w:rsid w:val="00BB403F"/>
    <w:rsid w:val="00BD4FB3"/>
    <w:rsid w:val="00BE5AAB"/>
    <w:rsid w:val="00C25DC6"/>
    <w:rsid w:val="00C530A5"/>
    <w:rsid w:val="00C64F5A"/>
    <w:rsid w:val="00C941B2"/>
    <w:rsid w:val="00D10821"/>
    <w:rsid w:val="00D10B4E"/>
    <w:rsid w:val="00D42CFA"/>
    <w:rsid w:val="00D8543C"/>
    <w:rsid w:val="00DB7209"/>
    <w:rsid w:val="00E117FA"/>
    <w:rsid w:val="00E4046E"/>
    <w:rsid w:val="00E643D6"/>
    <w:rsid w:val="00E66C6E"/>
    <w:rsid w:val="00E75B43"/>
    <w:rsid w:val="00E96BD0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AA6C9F24-35A2-4BF0-9725-6D2E0B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leader="underscore" w:pos="10773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paragraph" w:customStyle="1" w:styleId="Head">
    <w:name w:val="Head"/>
    <w:basedOn w:val="Normal"/>
    <w:next w:val="Normal"/>
    <w:pPr>
      <w:pBdr>
        <w:bottom w:val="single" w:sz="6" w:space="1" w:color="auto"/>
      </w:pBdr>
      <w:tabs>
        <w:tab w:val="right" w:leader="underscore" w:pos="10206"/>
      </w:tabs>
      <w:spacing w:before="100" w:after="200"/>
      <w:ind w:right="5103"/>
    </w:pPr>
    <w:rPr>
      <w:b/>
      <w:bCs/>
      <w:smallCaps/>
      <w:sz w:val="28"/>
      <w:szCs w:val="28"/>
      <w:lang w:val="en-US"/>
    </w:rPr>
  </w:style>
  <w:style w:type="paragraph" w:customStyle="1" w:styleId="Blanks">
    <w:name w:val="Blanks"/>
    <w:basedOn w:val="Normal"/>
    <w:pPr>
      <w:tabs>
        <w:tab w:val="right" w:leader="underscore" w:pos="10206"/>
      </w:tabs>
      <w:spacing w:before="12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both"/>
    </w:pPr>
    <w:rPr>
      <w:sz w:val="21"/>
      <w:szCs w:val="21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3F5C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C2B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4791883C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Howard</dc:creator>
  <cp:keywords/>
  <dc:description/>
  <cp:lastModifiedBy>Pam Hughes</cp:lastModifiedBy>
  <cp:revision>2</cp:revision>
  <cp:lastPrinted>2004-07-12T01:27:00Z</cp:lastPrinted>
  <dcterms:created xsi:type="dcterms:W3CDTF">2018-03-04T20:57:00Z</dcterms:created>
  <dcterms:modified xsi:type="dcterms:W3CDTF">2018-03-04T20:57:00Z</dcterms:modified>
</cp:coreProperties>
</file>